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9266" w14:textId="09DA993E" w:rsidR="00C96253" w:rsidRDefault="00985D38" w:rsidP="00301F5E">
      <w:pPr>
        <w:ind w:left="720"/>
        <w:jc w:val="center"/>
        <w:rPr>
          <w:rStyle w:val="Fett"/>
          <w:sz w:val="28"/>
        </w:rPr>
      </w:pPr>
      <w:r>
        <w:rPr>
          <w:rStyle w:val="Fett"/>
          <w:bCs w:val="0"/>
          <w:sz w:val="28"/>
        </w:rPr>
        <w:t>2</w:t>
      </w:r>
      <w:r w:rsidR="00BE41D2">
        <w:rPr>
          <w:rStyle w:val="Fett"/>
          <w:bCs w:val="0"/>
          <w:sz w:val="28"/>
        </w:rPr>
        <w:t>. Advent</w:t>
      </w:r>
      <w:r w:rsidR="00587D36" w:rsidRPr="00DB7575">
        <w:rPr>
          <w:rStyle w:val="Fett"/>
          <w:sz w:val="28"/>
        </w:rPr>
        <w:t xml:space="preserve"> </w:t>
      </w:r>
      <w:r w:rsidR="00AF0C67">
        <w:rPr>
          <w:rStyle w:val="Fett"/>
          <w:sz w:val="28"/>
        </w:rPr>
        <w:t>A</w:t>
      </w:r>
      <w:r w:rsidR="00F911A5">
        <w:rPr>
          <w:rStyle w:val="Fett"/>
          <w:sz w:val="28"/>
        </w:rPr>
        <w:t xml:space="preserve"> </w:t>
      </w:r>
      <w:r w:rsidR="00CD5375" w:rsidRPr="00DB7575">
        <w:rPr>
          <w:rStyle w:val="Fett"/>
          <w:sz w:val="28"/>
        </w:rPr>
        <w:t>im Pastoralverbund Iserlohn</w:t>
      </w:r>
    </w:p>
    <w:p w14:paraId="403D4911" w14:textId="77777777" w:rsidR="0078052C" w:rsidRPr="00DB7575" w:rsidRDefault="0078052C" w:rsidP="00DB7575">
      <w:pPr>
        <w:ind w:left="720"/>
        <w:jc w:val="center"/>
        <w:rPr>
          <w:rStyle w:val="Fett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7"/>
        <w:gridCol w:w="4006"/>
        <w:gridCol w:w="1332"/>
        <w:gridCol w:w="1837"/>
      </w:tblGrid>
      <w:tr w:rsidR="001F2F91" w:rsidRPr="000C1F96" w14:paraId="41CEF5E8" w14:textId="77777777" w:rsidTr="009E20B9">
        <w:tc>
          <w:tcPr>
            <w:tcW w:w="1887" w:type="dxa"/>
          </w:tcPr>
          <w:p w14:paraId="0A28EE3E" w14:textId="77777777" w:rsidR="001F2F91" w:rsidRPr="000C1F96" w:rsidRDefault="001F2F91" w:rsidP="001F2F91">
            <w:pPr>
              <w:spacing w:line="360" w:lineRule="auto"/>
            </w:pPr>
            <w:r w:rsidRPr="000C1F96">
              <w:t>Eröffnung</w:t>
            </w:r>
          </w:p>
        </w:tc>
        <w:tc>
          <w:tcPr>
            <w:tcW w:w="4006" w:type="dxa"/>
          </w:tcPr>
          <w:p w14:paraId="5F486490" w14:textId="77777777" w:rsidR="001F2F91" w:rsidRPr="000C1F96" w:rsidRDefault="00985D38" w:rsidP="00301F5E">
            <w:pPr>
              <w:spacing w:line="360" w:lineRule="auto"/>
            </w:pPr>
            <w:r>
              <w:t>O Heiland, reiß</w:t>
            </w:r>
          </w:p>
        </w:tc>
        <w:tc>
          <w:tcPr>
            <w:tcW w:w="1332" w:type="dxa"/>
          </w:tcPr>
          <w:p w14:paraId="7746D04F" w14:textId="77777777" w:rsidR="001F2F91" w:rsidRPr="000C1F96" w:rsidRDefault="00985D38" w:rsidP="001F2F91">
            <w:pPr>
              <w:spacing w:line="360" w:lineRule="auto"/>
            </w:pPr>
            <w:r>
              <w:t>231. 1-3</w:t>
            </w:r>
          </w:p>
        </w:tc>
        <w:tc>
          <w:tcPr>
            <w:tcW w:w="1837" w:type="dxa"/>
          </w:tcPr>
          <w:p w14:paraId="72B26B65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04C1E85A" w14:textId="77777777" w:rsidTr="009E20B9">
        <w:tc>
          <w:tcPr>
            <w:tcW w:w="1887" w:type="dxa"/>
          </w:tcPr>
          <w:p w14:paraId="3BBC94A2" w14:textId="77777777" w:rsidR="001F2F91" w:rsidRPr="000C1F96" w:rsidRDefault="001F2F91" w:rsidP="001F2F91">
            <w:pPr>
              <w:spacing w:line="360" w:lineRule="auto"/>
            </w:pPr>
            <w:r w:rsidRPr="000C1F96">
              <w:t>Kyrie</w:t>
            </w:r>
          </w:p>
        </w:tc>
        <w:tc>
          <w:tcPr>
            <w:tcW w:w="4006" w:type="dxa"/>
          </w:tcPr>
          <w:p w14:paraId="4C9ECC0A" w14:textId="77777777" w:rsidR="001F2F91" w:rsidRPr="000C1F96" w:rsidRDefault="001F2F91" w:rsidP="0027463B"/>
        </w:tc>
        <w:tc>
          <w:tcPr>
            <w:tcW w:w="1332" w:type="dxa"/>
          </w:tcPr>
          <w:p w14:paraId="03067686" w14:textId="77777777" w:rsidR="001F2F91" w:rsidRPr="000C1F96" w:rsidRDefault="00985D38" w:rsidP="00691618">
            <w:pPr>
              <w:spacing w:line="360" w:lineRule="auto"/>
            </w:pPr>
            <w:r>
              <w:t>158</w:t>
            </w:r>
          </w:p>
        </w:tc>
        <w:tc>
          <w:tcPr>
            <w:tcW w:w="1837" w:type="dxa"/>
          </w:tcPr>
          <w:p w14:paraId="29FDB2D2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42F5E289" w14:textId="77777777" w:rsidTr="009E20B9">
        <w:tc>
          <w:tcPr>
            <w:tcW w:w="1887" w:type="dxa"/>
          </w:tcPr>
          <w:p w14:paraId="1DFB88CF" w14:textId="77777777" w:rsidR="001F2F91" w:rsidRPr="000C1F96" w:rsidRDefault="001F2F91" w:rsidP="001F2F91">
            <w:pPr>
              <w:spacing w:line="360" w:lineRule="auto"/>
            </w:pPr>
            <w:r w:rsidRPr="000C1F96">
              <w:t>Gloria</w:t>
            </w:r>
          </w:p>
        </w:tc>
        <w:tc>
          <w:tcPr>
            <w:tcW w:w="4006" w:type="dxa"/>
          </w:tcPr>
          <w:p w14:paraId="55BC24F2" w14:textId="77777777" w:rsidR="001F2F91" w:rsidRPr="000C1F96" w:rsidRDefault="001F2F91" w:rsidP="00604217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2DE23726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5A6A8179" w14:textId="77777777" w:rsidR="001F2F91" w:rsidRPr="000C1F96" w:rsidRDefault="006D66A9" w:rsidP="001F2F91">
            <w:pPr>
              <w:spacing w:line="360" w:lineRule="auto"/>
            </w:pPr>
            <w:r>
              <w:t>entfällt</w:t>
            </w:r>
          </w:p>
        </w:tc>
      </w:tr>
      <w:tr w:rsidR="001F2F91" w:rsidRPr="000C1F96" w14:paraId="3F07DD98" w14:textId="77777777" w:rsidTr="009E20B9">
        <w:tc>
          <w:tcPr>
            <w:tcW w:w="1887" w:type="dxa"/>
          </w:tcPr>
          <w:p w14:paraId="6E008AF7" w14:textId="77777777" w:rsidR="001F2F91" w:rsidRPr="000C1F96" w:rsidRDefault="001F2F91" w:rsidP="001F2F91">
            <w:pPr>
              <w:spacing w:line="360" w:lineRule="auto"/>
            </w:pPr>
            <w:r w:rsidRPr="000C1F96">
              <w:t>Antwortpsalm</w:t>
            </w:r>
          </w:p>
        </w:tc>
        <w:tc>
          <w:tcPr>
            <w:tcW w:w="4006" w:type="dxa"/>
          </w:tcPr>
          <w:p w14:paraId="25E026D5" w14:textId="77777777" w:rsidR="001F2F91" w:rsidRPr="000C1F96" w:rsidRDefault="00985D38" w:rsidP="00301F5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Seht, unser König kommt</w:t>
            </w:r>
          </w:p>
        </w:tc>
        <w:tc>
          <w:tcPr>
            <w:tcW w:w="1332" w:type="dxa"/>
          </w:tcPr>
          <w:p w14:paraId="233E9205" w14:textId="77777777" w:rsidR="001F2F91" w:rsidRPr="000C1F96" w:rsidRDefault="00985D38" w:rsidP="001F2F91">
            <w:pPr>
              <w:spacing w:line="360" w:lineRule="auto"/>
            </w:pPr>
            <w:r>
              <w:t>263</w:t>
            </w:r>
          </w:p>
        </w:tc>
        <w:tc>
          <w:tcPr>
            <w:tcW w:w="1837" w:type="dxa"/>
          </w:tcPr>
          <w:p w14:paraId="32749F16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637EB617" w14:textId="77777777" w:rsidTr="00604E19">
        <w:tc>
          <w:tcPr>
            <w:tcW w:w="1887" w:type="dxa"/>
          </w:tcPr>
          <w:p w14:paraId="2BCCD874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5338" w:type="dxa"/>
            <w:gridSpan w:val="2"/>
          </w:tcPr>
          <w:p w14:paraId="6C989183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1</w:t>
            </w:r>
            <w:r w:rsidRPr="00985D38">
              <w:rPr>
                <w:sz w:val="20"/>
              </w:rPr>
              <w:tab/>
              <w:t xml:space="preserve">Verleih dein </w:t>
            </w:r>
            <w:r>
              <w:rPr>
                <w:sz w:val="20"/>
              </w:rPr>
              <w:t xml:space="preserve">Richteramt, o Gott, dem König, </w:t>
            </w:r>
          </w:p>
          <w:p w14:paraId="34133159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dem Königssohn gib dein gerechtes Walten!</w:t>
            </w:r>
          </w:p>
          <w:p w14:paraId="5F58E664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2</w:t>
            </w:r>
            <w:r w:rsidRPr="00985D38">
              <w:rPr>
                <w:sz w:val="20"/>
              </w:rPr>
              <w:tab/>
              <w:t>Er regiere dein Volk in Gerechtigkeit</w:t>
            </w:r>
          </w:p>
          <w:p w14:paraId="708B79F8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und deine Armen durch rechtes Urteil. - (R)</w:t>
            </w:r>
          </w:p>
          <w:p w14:paraId="31D311A9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7</w:t>
            </w:r>
            <w:r w:rsidRPr="00985D38">
              <w:rPr>
                <w:sz w:val="20"/>
              </w:rPr>
              <w:tab/>
              <w:t>Die Gerechtigkeit blühe auf in seinen Tagen</w:t>
            </w:r>
          </w:p>
          <w:p w14:paraId="09594FE6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und großer Friede, bis der Mond nicht mehr da ist.</w:t>
            </w:r>
          </w:p>
          <w:p w14:paraId="425AD351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8</w:t>
            </w:r>
            <w:r w:rsidRPr="00985D38">
              <w:rPr>
                <w:sz w:val="20"/>
              </w:rPr>
              <w:tab/>
              <w:t>Er herrsche von Meer zu Meer,</w:t>
            </w:r>
          </w:p>
          <w:p w14:paraId="31699D13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vom Strom bis an die Enden der Erde. - (R)</w:t>
            </w:r>
          </w:p>
          <w:p w14:paraId="3BBBA2CA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12</w:t>
            </w:r>
            <w:r w:rsidRPr="00985D38">
              <w:rPr>
                <w:sz w:val="20"/>
              </w:rPr>
              <w:tab/>
              <w:t>Er rettet den Gebeugten, der um Hilfe schreit,</w:t>
            </w:r>
          </w:p>
          <w:p w14:paraId="286104C3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den Armen und den, der keinen Helfer hat.</w:t>
            </w:r>
          </w:p>
          <w:p w14:paraId="2D007D77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13</w:t>
            </w:r>
            <w:r w:rsidRPr="00985D38">
              <w:rPr>
                <w:sz w:val="20"/>
              </w:rPr>
              <w:tab/>
              <w:t>Er erbarmt sich des Gebeugten und Schwachen,</w:t>
            </w:r>
          </w:p>
          <w:p w14:paraId="06DA02CB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ab/>
              <w:t>er rettet das Leben der Armen. - (R)</w:t>
            </w:r>
          </w:p>
          <w:p w14:paraId="74A9E0F0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 w:rsidRPr="00985D38">
              <w:rPr>
                <w:sz w:val="20"/>
              </w:rPr>
              <w:t>17         Sein Name soll ewig bestehen</w:t>
            </w:r>
          </w:p>
          <w:p w14:paraId="3427440F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     s</w:t>
            </w:r>
            <w:r w:rsidRPr="00985D38">
              <w:rPr>
                <w:sz w:val="20"/>
              </w:rPr>
              <w:t>o lange die Sonne bleibt, sprosse sein Name.</w:t>
            </w:r>
          </w:p>
          <w:p w14:paraId="616ACA70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985D38">
              <w:rPr>
                <w:sz w:val="20"/>
              </w:rPr>
              <w:t>Glücklich preisen sollen ihn alle Völker</w:t>
            </w:r>
          </w:p>
          <w:p w14:paraId="58E52678" w14:textId="77777777" w:rsidR="00985D38" w:rsidRPr="00985D38" w:rsidRDefault="00985D38" w:rsidP="00985D3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985D38">
              <w:rPr>
                <w:sz w:val="20"/>
              </w:rPr>
              <w:t>und in ihm sich segnen. -</w:t>
            </w:r>
          </w:p>
          <w:p w14:paraId="6A01A621" w14:textId="77777777" w:rsidR="001F2F91" w:rsidRPr="00B2518E" w:rsidRDefault="001F2F91" w:rsidP="007E3F55">
            <w:pPr>
              <w:spacing w:line="360" w:lineRule="auto"/>
              <w:rPr>
                <w:sz w:val="20"/>
              </w:rPr>
            </w:pPr>
          </w:p>
        </w:tc>
        <w:tc>
          <w:tcPr>
            <w:tcW w:w="1837" w:type="dxa"/>
          </w:tcPr>
          <w:p w14:paraId="5C4F2657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42F82ED1" w14:textId="77777777" w:rsidTr="009E20B9">
        <w:tc>
          <w:tcPr>
            <w:tcW w:w="1887" w:type="dxa"/>
          </w:tcPr>
          <w:p w14:paraId="0F1C6C12" w14:textId="77777777" w:rsidR="001F2F91" w:rsidRPr="000C1F96" w:rsidRDefault="001F2F91" w:rsidP="001F2F91">
            <w:pPr>
              <w:spacing w:line="360" w:lineRule="auto"/>
            </w:pPr>
            <w:r w:rsidRPr="000C1F96">
              <w:t>Halleluja</w:t>
            </w:r>
          </w:p>
        </w:tc>
        <w:tc>
          <w:tcPr>
            <w:tcW w:w="4006" w:type="dxa"/>
          </w:tcPr>
          <w:p w14:paraId="506AAE9A" w14:textId="77777777" w:rsidR="00985D38" w:rsidRDefault="00985D38" w:rsidP="00985D38">
            <w:r>
              <w:t>Bereitet dem Herrn den Weg!</w:t>
            </w:r>
          </w:p>
          <w:p w14:paraId="27B92F66" w14:textId="77777777" w:rsidR="00985D38" w:rsidRDefault="00985D38" w:rsidP="00985D38"/>
          <w:p w14:paraId="065C33A6" w14:textId="77777777" w:rsidR="00985D38" w:rsidRDefault="00985D38" w:rsidP="00985D38">
            <w:r>
              <w:t>Ebnet ihm die Straßen!</w:t>
            </w:r>
          </w:p>
          <w:p w14:paraId="1A3627BF" w14:textId="77777777" w:rsidR="00985D38" w:rsidRDefault="00985D38" w:rsidP="00985D38"/>
          <w:p w14:paraId="2A9F85F5" w14:textId="77777777" w:rsidR="001F2F91" w:rsidRPr="000C1F96" w:rsidRDefault="00985D38" w:rsidP="00985D38">
            <w:r>
              <w:t>Und alle Menschen werden das Heil sehen, das von Gott kommt.</w:t>
            </w:r>
          </w:p>
        </w:tc>
        <w:tc>
          <w:tcPr>
            <w:tcW w:w="1332" w:type="dxa"/>
          </w:tcPr>
          <w:p w14:paraId="44E2CAFD" w14:textId="77777777" w:rsidR="001F2F91" w:rsidRPr="000C1F96" w:rsidRDefault="007E3F55" w:rsidP="001F2F91">
            <w:pPr>
              <w:spacing w:line="360" w:lineRule="auto"/>
            </w:pPr>
            <w:r>
              <w:t>175. 3</w:t>
            </w:r>
          </w:p>
        </w:tc>
        <w:tc>
          <w:tcPr>
            <w:tcW w:w="1837" w:type="dxa"/>
          </w:tcPr>
          <w:p w14:paraId="4B923496" w14:textId="77777777" w:rsidR="001F2F91" w:rsidRPr="000C1F96" w:rsidRDefault="007E3F55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1A915695" w14:textId="77777777" w:rsidTr="009E20B9">
        <w:tc>
          <w:tcPr>
            <w:tcW w:w="1887" w:type="dxa"/>
          </w:tcPr>
          <w:p w14:paraId="4628D6FA" w14:textId="77777777" w:rsidR="001F2F91" w:rsidRPr="000C1F96" w:rsidRDefault="001F2F91" w:rsidP="001F2F91">
            <w:pPr>
              <w:spacing w:line="360" w:lineRule="auto"/>
            </w:pPr>
            <w:r w:rsidRPr="000C1F96">
              <w:t>Credo</w:t>
            </w:r>
          </w:p>
        </w:tc>
        <w:tc>
          <w:tcPr>
            <w:tcW w:w="4006" w:type="dxa"/>
          </w:tcPr>
          <w:p w14:paraId="27CC0080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583BF382" w14:textId="77777777" w:rsidR="001F2F91" w:rsidRPr="000C1F96" w:rsidRDefault="00985D38" w:rsidP="007E3F55">
            <w:pPr>
              <w:spacing w:line="360" w:lineRule="auto"/>
            </w:pPr>
            <w:r>
              <w:t>177</w:t>
            </w:r>
          </w:p>
        </w:tc>
        <w:tc>
          <w:tcPr>
            <w:tcW w:w="1837" w:type="dxa"/>
          </w:tcPr>
          <w:p w14:paraId="0EF9A73C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34E9ECEC" w14:textId="77777777" w:rsidTr="009E20B9">
        <w:tc>
          <w:tcPr>
            <w:tcW w:w="1887" w:type="dxa"/>
          </w:tcPr>
          <w:p w14:paraId="54B344EE" w14:textId="77777777" w:rsidR="001F2F91" w:rsidRPr="000C1F96" w:rsidRDefault="001F2F91" w:rsidP="001F2F91">
            <w:pPr>
              <w:spacing w:line="360" w:lineRule="auto"/>
            </w:pPr>
            <w:r w:rsidRPr="000C1F96">
              <w:t>Gabenbereitung</w:t>
            </w:r>
          </w:p>
        </w:tc>
        <w:tc>
          <w:tcPr>
            <w:tcW w:w="4006" w:type="dxa"/>
          </w:tcPr>
          <w:p w14:paraId="7C683E24" w14:textId="77777777" w:rsidR="001F2F91" w:rsidRPr="000C1F96" w:rsidRDefault="00985D38" w:rsidP="00FB6CDB">
            <w:pPr>
              <w:spacing w:line="360" w:lineRule="auto"/>
            </w:pPr>
            <w:r>
              <w:t>Tauet Himmel</w:t>
            </w:r>
          </w:p>
        </w:tc>
        <w:tc>
          <w:tcPr>
            <w:tcW w:w="1332" w:type="dxa"/>
          </w:tcPr>
          <w:p w14:paraId="4624E98F" w14:textId="77777777" w:rsidR="001F2F91" w:rsidRPr="000C1F96" w:rsidRDefault="00985D38" w:rsidP="001F2F91">
            <w:pPr>
              <w:spacing w:line="360" w:lineRule="auto"/>
            </w:pPr>
            <w:r>
              <w:t>724</w:t>
            </w:r>
          </w:p>
        </w:tc>
        <w:tc>
          <w:tcPr>
            <w:tcW w:w="1837" w:type="dxa"/>
          </w:tcPr>
          <w:p w14:paraId="1120DDCE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6D2D08F3" w14:textId="77777777" w:rsidTr="009E20B9">
        <w:tc>
          <w:tcPr>
            <w:tcW w:w="1887" w:type="dxa"/>
          </w:tcPr>
          <w:p w14:paraId="0D32DF59" w14:textId="77777777" w:rsidR="001F2F91" w:rsidRPr="000C1F96" w:rsidRDefault="001F2F91" w:rsidP="001F2F91">
            <w:pPr>
              <w:spacing w:line="360" w:lineRule="auto"/>
            </w:pPr>
            <w:r w:rsidRPr="000C1F96">
              <w:t>Sanctus</w:t>
            </w:r>
          </w:p>
        </w:tc>
        <w:tc>
          <w:tcPr>
            <w:tcW w:w="4006" w:type="dxa"/>
          </w:tcPr>
          <w:p w14:paraId="73AF02FD" w14:textId="77777777" w:rsidR="001F2F91" w:rsidRPr="000C1F96" w:rsidRDefault="001F2F91" w:rsidP="000C1F96">
            <w:pPr>
              <w:spacing w:line="360" w:lineRule="auto"/>
            </w:pPr>
          </w:p>
        </w:tc>
        <w:tc>
          <w:tcPr>
            <w:tcW w:w="1332" w:type="dxa"/>
          </w:tcPr>
          <w:p w14:paraId="1C12A3D1" w14:textId="77777777" w:rsidR="001F2F91" w:rsidRPr="000C1F96" w:rsidRDefault="00985D38" w:rsidP="001F2F91">
            <w:pPr>
              <w:spacing w:line="360" w:lineRule="auto"/>
            </w:pPr>
            <w:r>
              <w:t>708</w:t>
            </w:r>
          </w:p>
        </w:tc>
        <w:tc>
          <w:tcPr>
            <w:tcW w:w="1837" w:type="dxa"/>
          </w:tcPr>
          <w:p w14:paraId="12233EC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C055D57" w14:textId="77777777" w:rsidTr="009E20B9">
        <w:tc>
          <w:tcPr>
            <w:tcW w:w="1887" w:type="dxa"/>
          </w:tcPr>
          <w:p w14:paraId="73BD413E" w14:textId="77777777" w:rsidR="001F2F91" w:rsidRPr="000C1F96" w:rsidRDefault="001F2F91" w:rsidP="001F2F91">
            <w:pPr>
              <w:spacing w:line="360" w:lineRule="auto"/>
            </w:pPr>
            <w:proofErr w:type="spellStart"/>
            <w:r w:rsidRPr="000C1F96">
              <w:t>Agnus</w:t>
            </w:r>
            <w:proofErr w:type="spellEnd"/>
            <w:r w:rsidRPr="000C1F96">
              <w:t xml:space="preserve"> </w:t>
            </w:r>
            <w:proofErr w:type="spellStart"/>
            <w:r w:rsidRPr="000C1F96">
              <w:t>Dei</w:t>
            </w:r>
            <w:proofErr w:type="spellEnd"/>
          </w:p>
        </w:tc>
        <w:tc>
          <w:tcPr>
            <w:tcW w:w="4006" w:type="dxa"/>
          </w:tcPr>
          <w:p w14:paraId="3E7CE82D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58E3DB8A" w14:textId="77777777" w:rsidR="001F2F91" w:rsidRPr="000C1F96" w:rsidRDefault="007E3F55" w:rsidP="001F2F91">
            <w:pPr>
              <w:spacing w:line="360" w:lineRule="auto"/>
            </w:pPr>
            <w:r>
              <w:t>202</w:t>
            </w:r>
          </w:p>
        </w:tc>
        <w:tc>
          <w:tcPr>
            <w:tcW w:w="1837" w:type="dxa"/>
          </w:tcPr>
          <w:p w14:paraId="386A2B21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1104801D" w14:textId="77777777" w:rsidTr="009E20B9">
        <w:tc>
          <w:tcPr>
            <w:tcW w:w="1887" w:type="dxa"/>
          </w:tcPr>
          <w:p w14:paraId="54DAAFF7" w14:textId="77777777" w:rsidR="001F2F91" w:rsidRPr="000C1F96" w:rsidRDefault="001F2F91" w:rsidP="001F2F91">
            <w:pPr>
              <w:spacing w:line="360" w:lineRule="auto"/>
            </w:pPr>
            <w:r w:rsidRPr="000C1F96">
              <w:t>Kommunion</w:t>
            </w:r>
          </w:p>
        </w:tc>
        <w:tc>
          <w:tcPr>
            <w:tcW w:w="4006" w:type="dxa"/>
          </w:tcPr>
          <w:p w14:paraId="649D7D01" w14:textId="77777777" w:rsidR="001F2F91" w:rsidRPr="000C1F96" w:rsidRDefault="001F2F91" w:rsidP="000C1F96">
            <w:pPr>
              <w:spacing w:line="360" w:lineRule="auto"/>
            </w:pPr>
            <w:r w:rsidRPr="000C1F96">
              <w:t>Orge</w:t>
            </w:r>
            <w:r w:rsidR="000C1F96" w:rsidRPr="000C1F96">
              <w:t>lspiel</w:t>
            </w:r>
          </w:p>
        </w:tc>
        <w:tc>
          <w:tcPr>
            <w:tcW w:w="1332" w:type="dxa"/>
          </w:tcPr>
          <w:p w14:paraId="08D18D3F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6A24635B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604217" w14:paraId="2908C2B0" w14:textId="77777777" w:rsidTr="009E20B9">
        <w:tc>
          <w:tcPr>
            <w:tcW w:w="1887" w:type="dxa"/>
          </w:tcPr>
          <w:p w14:paraId="74B39B25" w14:textId="77777777" w:rsidR="001F2F91" w:rsidRPr="000C1F96" w:rsidRDefault="001F2F91" w:rsidP="001F2F91">
            <w:pPr>
              <w:spacing w:line="360" w:lineRule="auto"/>
            </w:pPr>
            <w:r w:rsidRPr="000C1F96">
              <w:t>Dank</w:t>
            </w:r>
          </w:p>
        </w:tc>
        <w:tc>
          <w:tcPr>
            <w:tcW w:w="4006" w:type="dxa"/>
          </w:tcPr>
          <w:p w14:paraId="2953C6A4" w14:textId="77777777" w:rsidR="001F2F91" w:rsidRPr="00604217" w:rsidRDefault="00985D38" w:rsidP="00691618">
            <w:pPr>
              <w:spacing w:line="360" w:lineRule="auto"/>
            </w:pPr>
            <w:r>
              <w:t>Herr, send herab</w:t>
            </w:r>
          </w:p>
        </w:tc>
        <w:tc>
          <w:tcPr>
            <w:tcW w:w="1332" w:type="dxa"/>
          </w:tcPr>
          <w:p w14:paraId="0DF84026" w14:textId="77777777" w:rsidR="001F2F91" w:rsidRPr="00604217" w:rsidRDefault="00985D38" w:rsidP="001F2F91">
            <w:pPr>
              <w:spacing w:line="360" w:lineRule="auto"/>
            </w:pPr>
            <w:r>
              <w:t>222. 1.2.9</w:t>
            </w:r>
          </w:p>
        </w:tc>
        <w:tc>
          <w:tcPr>
            <w:tcW w:w="1837" w:type="dxa"/>
          </w:tcPr>
          <w:p w14:paraId="07C1989F" w14:textId="77777777" w:rsidR="001F2F91" w:rsidRPr="00604217" w:rsidRDefault="001F2F91" w:rsidP="001F2F91">
            <w:pPr>
              <w:spacing w:line="360" w:lineRule="auto"/>
            </w:pPr>
          </w:p>
        </w:tc>
      </w:tr>
      <w:tr w:rsidR="001F2F91" w:rsidRPr="000C1F96" w14:paraId="41BBD22C" w14:textId="77777777" w:rsidTr="009E20B9">
        <w:tc>
          <w:tcPr>
            <w:tcW w:w="1887" w:type="dxa"/>
          </w:tcPr>
          <w:p w14:paraId="502192E2" w14:textId="77777777" w:rsidR="001F2F91" w:rsidRPr="000C1F96" w:rsidRDefault="001F2F91" w:rsidP="001F2F91">
            <w:pPr>
              <w:spacing w:line="360" w:lineRule="auto"/>
            </w:pPr>
            <w:r w:rsidRPr="000C1F96">
              <w:t>Schluss</w:t>
            </w:r>
          </w:p>
        </w:tc>
        <w:tc>
          <w:tcPr>
            <w:tcW w:w="4006" w:type="dxa"/>
          </w:tcPr>
          <w:p w14:paraId="330CC3BD" w14:textId="77777777" w:rsidR="001F2F91" w:rsidRPr="000C1F96" w:rsidRDefault="00985D38" w:rsidP="00C14F57">
            <w:pPr>
              <w:spacing w:line="360" w:lineRule="auto"/>
            </w:pPr>
            <w:r>
              <w:t>Macht hoch die Tür</w:t>
            </w:r>
          </w:p>
        </w:tc>
        <w:tc>
          <w:tcPr>
            <w:tcW w:w="1332" w:type="dxa"/>
          </w:tcPr>
          <w:p w14:paraId="0BBE091F" w14:textId="77777777" w:rsidR="001F2F91" w:rsidRPr="000C1F96" w:rsidRDefault="00985D38" w:rsidP="00604217">
            <w:pPr>
              <w:spacing w:line="360" w:lineRule="auto"/>
            </w:pPr>
            <w:r>
              <w:t>218. 1+5</w:t>
            </w:r>
          </w:p>
        </w:tc>
        <w:tc>
          <w:tcPr>
            <w:tcW w:w="1837" w:type="dxa"/>
          </w:tcPr>
          <w:p w14:paraId="1470AD7A" w14:textId="77777777" w:rsidR="001F2F91" w:rsidRPr="000C1F96" w:rsidRDefault="001F2F91" w:rsidP="001F2F91">
            <w:pPr>
              <w:spacing w:line="360" w:lineRule="auto"/>
            </w:pPr>
          </w:p>
        </w:tc>
      </w:tr>
    </w:tbl>
    <w:p w14:paraId="5D7ACC4E" w14:textId="77777777" w:rsidR="001F2F91" w:rsidRDefault="001F2F91" w:rsidP="00047B3D"/>
    <w:sectPr w:rsidR="001F2F91" w:rsidSect="00400BF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4AC2" w14:textId="77777777" w:rsidR="00BE41D2" w:rsidRDefault="00BE41D2" w:rsidP="00BE41D2">
      <w:pPr>
        <w:spacing w:after="0" w:line="240" w:lineRule="auto"/>
      </w:pPr>
      <w:r>
        <w:separator/>
      </w:r>
    </w:p>
  </w:endnote>
  <w:endnote w:type="continuationSeparator" w:id="0">
    <w:p w14:paraId="1AF04DE0" w14:textId="77777777" w:rsidR="00BE41D2" w:rsidRDefault="00BE41D2" w:rsidP="00BE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C2DF" w14:textId="77777777" w:rsidR="00BE41D2" w:rsidRDefault="00BE41D2" w:rsidP="00BE41D2">
      <w:pPr>
        <w:spacing w:after="0" w:line="240" w:lineRule="auto"/>
      </w:pPr>
      <w:r>
        <w:separator/>
      </w:r>
    </w:p>
  </w:footnote>
  <w:footnote w:type="continuationSeparator" w:id="0">
    <w:p w14:paraId="14CDAB55" w14:textId="77777777" w:rsidR="00BE41D2" w:rsidRDefault="00BE41D2" w:rsidP="00BE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1D4A"/>
    <w:multiLevelType w:val="hybridMultilevel"/>
    <w:tmpl w:val="BF24527E"/>
    <w:lvl w:ilvl="0" w:tplc="3932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926"/>
    <w:multiLevelType w:val="hybridMultilevel"/>
    <w:tmpl w:val="51FA6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7ED8"/>
    <w:multiLevelType w:val="hybridMultilevel"/>
    <w:tmpl w:val="75F82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6CB"/>
    <w:multiLevelType w:val="hybridMultilevel"/>
    <w:tmpl w:val="0DB64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A63"/>
    <w:multiLevelType w:val="hybridMultilevel"/>
    <w:tmpl w:val="535C73C0"/>
    <w:lvl w:ilvl="0" w:tplc="8FB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538564">
    <w:abstractNumId w:val="3"/>
  </w:num>
  <w:num w:numId="2" w16cid:durableId="1971741166">
    <w:abstractNumId w:val="1"/>
  </w:num>
  <w:num w:numId="3" w16cid:durableId="233856706">
    <w:abstractNumId w:val="2"/>
  </w:num>
  <w:num w:numId="4" w16cid:durableId="2088795669">
    <w:abstractNumId w:val="0"/>
  </w:num>
  <w:num w:numId="5" w16cid:durableId="124368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F"/>
    <w:rsid w:val="00000077"/>
    <w:rsid w:val="00035790"/>
    <w:rsid w:val="00047B3D"/>
    <w:rsid w:val="0008617B"/>
    <w:rsid w:val="00096144"/>
    <w:rsid w:val="000C1F96"/>
    <w:rsid w:val="000F3C26"/>
    <w:rsid w:val="00103C8B"/>
    <w:rsid w:val="001D785F"/>
    <w:rsid w:val="001F2F91"/>
    <w:rsid w:val="00223704"/>
    <w:rsid w:val="00226BC9"/>
    <w:rsid w:val="00235706"/>
    <w:rsid w:val="002440F4"/>
    <w:rsid w:val="002619C2"/>
    <w:rsid w:val="0027463B"/>
    <w:rsid w:val="00276B96"/>
    <w:rsid w:val="002824DE"/>
    <w:rsid w:val="002E3E6D"/>
    <w:rsid w:val="00301F5E"/>
    <w:rsid w:val="00305177"/>
    <w:rsid w:val="00306660"/>
    <w:rsid w:val="00320883"/>
    <w:rsid w:val="003663AD"/>
    <w:rsid w:val="0039038F"/>
    <w:rsid w:val="003B5550"/>
    <w:rsid w:val="003E594C"/>
    <w:rsid w:val="003F2020"/>
    <w:rsid w:val="00400BF9"/>
    <w:rsid w:val="0041755A"/>
    <w:rsid w:val="0045291C"/>
    <w:rsid w:val="00454A73"/>
    <w:rsid w:val="004920D1"/>
    <w:rsid w:val="004936FF"/>
    <w:rsid w:val="004B717A"/>
    <w:rsid w:val="0052182D"/>
    <w:rsid w:val="005270D7"/>
    <w:rsid w:val="00551BE1"/>
    <w:rsid w:val="00587D36"/>
    <w:rsid w:val="005A5F82"/>
    <w:rsid w:val="005C21A3"/>
    <w:rsid w:val="00604217"/>
    <w:rsid w:val="006170E6"/>
    <w:rsid w:val="00691618"/>
    <w:rsid w:val="006D4A95"/>
    <w:rsid w:val="006D66A9"/>
    <w:rsid w:val="006E6F6E"/>
    <w:rsid w:val="00722B4B"/>
    <w:rsid w:val="0074511C"/>
    <w:rsid w:val="0078052C"/>
    <w:rsid w:val="007A05D7"/>
    <w:rsid w:val="007D54D0"/>
    <w:rsid w:val="007E3F55"/>
    <w:rsid w:val="00835656"/>
    <w:rsid w:val="00846B06"/>
    <w:rsid w:val="00851E61"/>
    <w:rsid w:val="008A15AE"/>
    <w:rsid w:val="008F42C0"/>
    <w:rsid w:val="00907502"/>
    <w:rsid w:val="00915531"/>
    <w:rsid w:val="00921097"/>
    <w:rsid w:val="00966DA0"/>
    <w:rsid w:val="00985D38"/>
    <w:rsid w:val="009E0226"/>
    <w:rsid w:val="009E20B9"/>
    <w:rsid w:val="00A06B8B"/>
    <w:rsid w:val="00A3578C"/>
    <w:rsid w:val="00A35E43"/>
    <w:rsid w:val="00A53A22"/>
    <w:rsid w:val="00A56B92"/>
    <w:rsid w:val="00A77770"/>
    <w:rsid w:val="00A92B10"/>
    <w:rsid w:val="00AC2D99"/>
    <w:rsid w:val="00AD2664"/>
    <w:rsid w:val="00AD72CD"/>
    <w:rsid w:val="00AE79B5"/>
    <w:rsid w:val="00AF0C67"/>
    <w:rsid w:val="00B14769"/>
    <w:rsid w:val="00B2518E"/>
    <w:rsid w:val="00B512FE"/>
    <w:rsid w:val="00B627B7"/>
    <w:rsid w:val="00B80504"/>
    <w:rsid w:val="00BA068C"/>
    <w:rsid w:val="00BA688B"/>
    <w:rsid w:val="00BE41D2"/>
    <w:rsid w:val="00BF4FB5"/>
    <w:rsid w:val="00C14F57"/>
    <w:rsid w:val="00C17233"/>
    <w:rsid w:val="00C200A3"/>
    <w:rsid w:val="00C34208"/>
    <w:rsid w:val="00C71007"/>
    <w:rsid w:val="00C96253"/>
    <w:rsid w:val="00CD1C2A"/>
    <w:rsid w:val="00CD2AA4"/>
    <w:rsid w:val="00CD457E"/>
    <w:rsid w:val="00CD5375"/>
    <w:rsid w:val="00CE7346"/>
    <w:rsid w:val="00CF0FDD"/>
    <w:rsid w:val="00D104C7"/>
    <w:rsid w:val="00D406F0"/>
    <w:rsid w:val="00D76AF1"/>
    <w:rsid w:val="00D86039"/>
    <w:rsid w:val="00D97251"/>
    <w:rsid w:val="00DB5921"/>
    <w:rsid w:val="00DB7575"/>
    <w:rsid w:val="00DD2438"/>
    <w:rsid w:val="00DD2789"/>
    <w:rsid w:val="00E152FF"/>
    <w:rsid w:val="00E84683"/>
    <w:rsid w:val="00E941FC"/>
    <w:rsid w:val="00ED152A"/>
    <w:rsid w:val="00F360FD"/>
    <w:rsid w:val="00F57F1C"/>
    <w:rsid w:val="00F75D42"/>
    <w:rsid w:val="00F911A5"/>
    <w:rsid w:val="00FA390C"/>
    <w:rsid w:val="00FB5A80"/>
    <w:rsid w:val="00FB6CDB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2B03"/>
  <w15:chartTrackingRefBased/>
  <w15:docId w15:val="{FD060482-9348-4AE1-8E32-FFE4856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27A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4D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39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41D2"/>
  </w:style>
  <w:style w:type="paragraph" w:styleId="Fuzeile">
    <w:name w:val="footer"/>
    <w:basedOn w:val="Standard"/>
    <w:link w:val="Fu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Brauckmann</dc:creator>
  <cp:keywords/>
  <dc:description/>
  <cp:lastModifiedBy>Tobias Leschke</cp:lastModifiedBy>
  <cp:revision>5</cp:revision>
  <cp:lastPrinted>2016-04-29T16:09:00Z</cp:lastPrinted>
  <dcterms:created xsi:type="dcterms:W3CDTF">2019-11-27T09:35:00Z</dcterms:created>
  <dcterms:modified xsi:type="dcterms:W3CDTF">2025-10-28T14:52:00Z</dcterms:modified>
</cp:coreProperties>
</file>